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1"/>
        <w:spacing w:line="360" w:lineRule="exact"/>
        <w:rPr>
          <w:rFonts w:ascii="UD デジタル 教科書体 NP-R" w:eastAsia="UD デジタル 教科書体 NP-R" w:hAnsi="UD デジタル 教科書体 NP-R" w:hint="default"/>
          <w:sz w:val="44"/>
        </w:rPr>
      </w:pPr>
    </w:p>
    <w:p>
      <w:pPr>
        <w:pStyle w:val="a1"/>
        <w:spacing w:line="360" w:lineRule="exact"/>
        <w:rPr>
          <w:rFonts w:ascii="UD デジタル 教科書体 NP-R" w:eastAsia="UD デジタル 教科書体 NP-R" w:hAnsi="UD デジタル 教科書体 NP-R" w:hint="default"/>
          <w:sz w:val="44"/>
        </w:rPr>
      </w:pPr>
    </w:p>
    <w:p>
      <w:pPr>
        <w:pStyle w:val="a1"/>
        <w:jc w:val="center"/>
        <w:rPr>
          <w:rFonts w:ascii="UD デジタル 教科書体 NP-R" w:eastAsia="UD デジタル 教科書体 NP-R" w:hAnsi="UD デジタル 教科書体 NP-R" w:hint="default"/>
          <w:sz w:val="44"/>
        </w:rPr>
      </w:pPr>
      <w:r>
        <w:rPr>
          <w:rFonts w:ascii="UD デジタル 教科書体 NP-R" w:eastAsia="UD デジタル 教科書体 NP-R" w:hAnsi="UD デジタル 教科書体 NP-R" w:hint="eastAsia"/>
          <w:sz w:val="44"/>
        </w:rPr>
        <w:t>令和５年度十和田市女性活躍支援事業</w:t>
      </w:r>
    </w:p>
    <w:p>
      <w:pPr>
        <w:pStyle w:val="a1"/>
        <w:spacing w:line="300" w:lineRule="exact"/>
        <w:rPr>
          <w:rFonts w:ascii="UD デジタル 教科書体 NP-R" w:eastAsia="UD デジタル 教科書体 NP-R" w:hAnsi="UD デジタル 教科書体 NP-R" w:hint="default"/>
          <w:sz w:val="24"/>
        </w:rPr>
      </w:pPr>
    </w:p>
    <w:p>
      <w:pPr>
        <w:pStyle w:val="a1"/>
        <w:ind w:firstLineChars="200" w:firstLine="560"/>
        <w:spacing w:line="500" w:lineRule="exact"/>
        <w:rPr>
          <w:rFonts w:ascii="UD デジタル 教科書体 NP-R" w:eastAsia="UD デジタル 教科書体 NP-R" w:hAnsi="UD デジタル 教科書体 NP-R" w:hint="default"/>
          <w:sz w:val="28"/>
        </w:rPr>
      </w:pPr>
      <w:r>
        <w:rPr>
          <w:rFonts w:ascii="UD デジタル 教科書体 NP-R" w:eastAsia="UD デジタル 教科書体 NP-R" w:hAnsi="UD デジタル 教科書体 NP-R" w:hint="eastAsia"/>
          <w:sz w:val="28"/>
        </w:rPr>
        <w:t>電話・郵送・FAX・メール・持参にてお申込みください。</w:t>
      </w:r>
    </w:p>
    <w:p>
      <w:pPr>
        <w:pStyle w:val="a1"/>
        <w:ind w:firstLineChars="200" w:firstLine="560"/>
        <w:spacing w:line="500" w:lineRule="exact"/>
        <w:rPr>
          <w:rFonts w:ascii="UD デジタル 教科書体 NP-R" w:eastAsia="UD デジタル 教科書体 NP-R" w:hAnsi="UD デジタル 教科書体 NP-R" w:hint="default"/>
          <w:sz w:val="28"/>
        </w:rPr>
      </w:pPr>
      <w:r>
        <w:rPr>
          <w:rFonts w:ascii="UD デジタル 教科書体 NP-R" w:eastAsia="UD デジタル 教科書体 NP-R" w:hAnsi="UD デジタル 教科書体 NP-R" w:hint="eastAsia"/>
          <w:sz w:val="28"/>
        </w:rPr>
        <w:t>お申込み時に下記「受講申込書」の必要事項をお知らせください。</w:t>
      </w:r>
    </w:p>
    <w:p>
      <w:pPr>
        <w:pStyle w:val="a1"/>
        <w:spacing w:line="400" w:lineRule="exact"/>
        <w:rPr>
          <w:rFonts w:hint="default"/>
          <w:sz w:val="24"/>
        </w:rPr>
      </w:pPr>
    </w:p>
    <w:p>
      <w:pPr>
        <w:pStyle w:val="a1"/>
        <w:ind w:leftChars="135" w:left="283"/>
        <w:spacing w:line="500" w:lineRule="exact"/>
        <w:rPr>
          <w:rFonts w:ascii="UD デジタル 教科書体 NP-B" w:eastAsia="UD デジタル 教科書体 NP-B" w:hAnsi="UD デジタル 教科書体 NP-B" w:hint="default"/>
          <w:b/>
          <w:color w:val="FFFFFF"/>
          <w:sz w:val="36"/>
        </w:rPr>
      </w:pPr>
      <w:r>
        <w:rPr>
          <w:rFonts w:ascii="UD デジタル 教科書体 NP-B" w:eastAsia="UD デジタル 教科書体 NP-B" w:hAnsi="UD デジタル 教科書体 NP-B" w:hint="eastAsia"/>
          <w:b/>
          <w:color w:val="FFFFFF"/>
          <w:sz w:val="40"/>
          <w:highlight w:val="black"/>
        </w:rPr>
        <w:t>受講申込書</w:t>
      </w:r>
    </w:p>
    <w:tbl>
      <w:tblPr>
        <w:tblStyle w:val="afffff"/>
        <w:tblpPr w:leftFromText="142" w:rightFromText="142" w:vertAnchor="text" w:tblpXSpec="center" w:tblpY="202"/>
        <w:tblW w:w="10627" w:type="dxa"/>
        <w:tblLook w:val="04A0" w:firstRow="1" w:lastRow="0" w:firstColumn="1" w:lastColumn="0" w:noHBand="0" w:noVBand="1"/>
        <w:tblLayout w:type="fixed"/>
      </w:tblPr>
      <w:tblGrid>
        <w:gridCol w:w="3114"/>
        <w:gridCol w:w="7513"/>
      </w:tblGrid>
      <w:tr>
        <w:trPr>
          <w:trHeight w:val="1304" w:hRule="atLeast"/>
        </w:trPr>
        <w:tc>
          <w:tcPr>
            <w:tcW w:w="3114" w:type="dxa"/>
            <w:vAlign w:val="center"/>
          </w:tcPr>
          <w:p>
            <w:pPr>
              <w:pStyle w:val="a1"/>
              <w:jc w:val="center"/>
              <w:rPr>
                <w:rFonts w:ascii="UD デジタル 教科書体 NP-R" w:eastAsia="UD デジタル 教科書体 NP-R" w:hAnsi="UD デジタル 教科書体 NP-R" w:hint="default"/>
                <w:sz w:val="36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36"/>
              </w:rPr>
              <w:t>受講セミナー</w:t>
            </w:r>
          </w:p>
        </w:tc>
        <w:tc>
          <w:tcPr>
            <w:tcW w:w="7513" w:type="dxa"/>
            <w:vAlign w:val="top"/>
          </w:tcPr>
          <w:p>
            <w:pPr>
              <w:pStyle w:val="a1"/>
              <w:spacing w:line="500" w:lineRule="exact"/>
              <w:rPr>
                <w:rFonts w:ascii="UD デジタル 教科書体 NP-R" w:eastAsia="UD デジタル 教科書体 NP-R" w:hAnsi="UD デジタル 教科書体 NP-R" w:hint="default"/>
                <w:sz w:val="32"/>
              </w:rPr>
            </w:pPr>
            <w:sdt>
              <w:sdtPr>
                <w:rPr>
                  <w:rFonts w:ascii="UD デジタル 教科書体 NP-R" w:eastAsia="UD デジタル 教科書体 NP-R" w:hAnsi="UD デジタル 教科書体 NP-R" w:hint="eastAsia"/>
                  <w:sz w:val="32"/>
                </w:rPr>
                <w:id w:val="-1"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32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Ansi="UD デジタル 教科書体 NP-R" w:hint="eastAsia"/>
                <w:sz w:val="32"/>
              </w:rPr>
              <w:t>11月1６日(木)</w:t>
            </w:r>
          </w:p>
          <w:p>
            <w:pPr>
              <w:pStyle w:val="a1"/>
              <w:ind w:firstLineChars="100" w:firstLine="320"/>
              <w:spacing w:line="500" w:lineRule="exact"/>
              <w:rPr>
                <w:rFonts w:ascii="UD デジタル 教科書体 NP-R" w:eastAsia="UD デジタル 教科書体 NP-R" w:hAnsi="UD デジタル 教科書体 NP-R" w:hint="default"/>
                <w:sz w:val="3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32"/>
              </w:rPr>
              <w:t>「女性活躍促進を考える研修」</w:t>
            </w:r>
          </w:p>
          <w:p>
            <w:pPr>
              <w:pStyle w:val="a1"/>
              <w:spacing w:line="500" w:lineRule="exact"/>
              <w:rPr>
                <w:rFonts w:ascii="UD デジタル 教科書体 NP-R" w:eastAsia="UD デジタル 教科書体 NP-R" w:hAnsi="UD デジタル 教科書体 NP-R" w:hint="default"/>
                <w:sz w:val="32"/>
              </w:rPr>
            </w:pPr>
            <w:sdt>
              <w:sdtPr>
                <w:rPr>
                  <w:rFonts w:ascii="UD デジタル 教科書体 NP-R" w:eastAsia="UD デジタル 教科書体 NP-R" w:hAnsi="UD デジタル 教科書体 NP-R" w:hint="eastAsia"/>
                  <w:sz w:val="32"/>
                </w:rPr>
                <w:id w:val="-1"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32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Ansi="UD デジタル 教科書体 NP-R" w:hint="eastAsia"/>
                <w:sz w:val="32"/>
              </w:rPr>
              <w:t>11月17日(金)</w:t>
            </w:r>
          </w:p>
          <w:p>
            <w:pPr>
              <w:pStyle w:val="a1"/>
              <w:ind w:firstLineChars="100" w:firstLine="320"/>
              <w:spacing w:line="500" w:lineRule="exact"/>
              <w:rPr>
                <w:rFonts w:ascii="UD デジタル 教科書体 NP-R" w:eastAsia="UD デジタル 教科書体 NP-R" w:hAnsi="UD デジタル 教科書体 NP-R" w:hint="default"/>
                <w:sz w:val="3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32"/>
              </w:rPr>
              <w:t>「管理職のためのイクボス研修」</w:t>
            </w:r>
          </w:p>
        </w:tc>
      </w:tr>
      <w:tr>
        <w:trPr>
          <w:trHeight w:val="1304" w:hRule="atLeast"/>
        </w:trPr>
        <w:tc>
          <w:tcPr>
            <w:tcW w:w="3114" w:type="dxa"/>
            <w:vAlign w:val="center"/>
          </w:tcPr>
          <w:p>
            <w:pPr>
              <w:pStyle w:val="a1"/>
              <w:jc w:val="center"/>
              <w:rPr>
                <w:rFonts w:ascii="UD デジタル 教科書体 NP-R" w:eastAsia="UD デジタル 教科書体 NP-R" w:hAnsi="UD デジタル 教科書体 NP-R" w:hint="default"/>
                <w:sz w:val="36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36"/>
              </w:rPr>
              <w:t>事業所名</w:t>
            </w:r>
          </w:p>
        </w:tc>
        <w:tc>
          <w:tcPr>
            <w:tcW w:w="7513" w:type="dxa"/>
            <w:vAlign w:val="center"/>
          </w:tcPr>
          <w:p>
            <w:pPr>
              <w:pStyle w:val="a1"/>
              <w:jc w:val="both"/>
              <w:spacing w:line="480" w:lineRule="auto"/>
              <w:rPr>
                <w:rFonts w:ascii="UD デジタル 教科書体 NP-R" w:eastAsia="UD デジタル 教科書体 NP-R" w:hAnsi="UD デジタル 教科書体 NP-R" w:hint="default"/>
                <w:sz w:val="36"/>
              </w:rPr>
            </w:pPr>
          </w:p>
        </w:tc>
      </w:tr>
      <w:tr>
        <w:trPr>
          <w:trHeight w:val="1304" w:hRule="atLeast"/>
        </w:trPr>
        <w:tc>
          <w:tcPr>
            <w:tcW w:w="3114" w:type="dxa"/>
            <w:vAlign w:val="center"/>
          </w:tcPr>
          <w:p>
            <w:pPr>
              <w:pStyle w:val="a1"/>
              <w:jc w:val="center"/>
              <w:rPr>
                <w:rFonts w:ascii="UD デジタル 教科書体 NP-R" w:eastAsia="UD デジタル 教科書体 NP-R" w:hAnsi="UD デジタル 教科書体 NP-R" w:hint="default"/>
                <w:sz w:val="36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36"/>
              </w:rPr>
              <w:t>所在地</w:t>
            </w:r>
          </w:p>
        </w:tc>
        <w:tc>
          <w:tcPr>
            <w:tcW w:w="7513" w:type="dxa"/>
            <w:vAlign w:val="center"/>
          </w:tcPr>
          <w:p>
            <w:pPr>
              <w:pStyle w:val="a1"/>
              <w:jc w:val="both"/>
              <w:rPr>
                <w:rFonts w:ascii="UD デジタル 教科書体 NP-R" w:eastAsia="UD デジタル 教科書体 NP-R" w:hAnsi="UD デジタル 教科書体 NP-R" w:hint="default"/>
                <w:sz w:val="36"/>
              </w:rPr>
            </w:pPr>
          </w:p>
        </w:tc>
      </w:tr>
      <w:tr>
        <w:trPr>
          <w:trHeight w:val="1304" w:hRule="atLeast"/>
        </w:trPr>
        <w:tc>
          <w:tcPr>
            <w:tcW w:w="3114" w:type="dxa"/>
            <w:vAlign w:val="center"/>
          </w:tcPr>
          <w:p>
            <w:pPr>
              <w:pStyle w:val="a1"/>
              <w:jc w:val="center"/>
              <w:rPr>
                <w:rFonts w:ascii="UD デジタル 教科書体 NP-R" w:eastAsia="UD デジタル 教科書体 NP-R" w:hAnsi="UD デジタル 教科書体 NP-R" w:hint="default"/>
                <w:sz w:val="36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36"/>
              </w:rPr>
              <w:t>職・氏名</w:t>
            </w:r>
          </w:p>
        </w:tc>
        <w:tc>
          <w:tcPr>
            <w:tcW w:w="7513" w:type="dxa"/>
            <w:vAlign w:val="center"/>
          </w:tcPr>
          <w:p>
            <w:pPr>
              <w:pStyle w:val="a1"/>
              <w:jc w:val="both"/>
              <w:rPr>
                <w:rFonts w:ascii="UD デジタル 教科書体 NP-R" w:eastAsia="UD デジタル 教科書体 NP-R" w:hAnsi="UD デジタル 教科書体 NP-R" w:hint="default"/>
                <w:sz w:val="36"/>
              </w:rPr>
            </w:pPr>
          </w:p>
        </w:tc>
      </w:tr>
      <w:tr>
        <w:trPr>
          <w:trHeight w:val="1304" w:hRule="atLeast"/>
        </w:trPr>
        <w:tc>
          <w:tcPr>
            <w:tcW w:w="3114" w:type="dxa"/>
            <w:vAlign w:val="center"/>
          </w:tcPr>
          <w:p>
            <w:pPr>
              <w:pStyle w:val="a1"/>
              <w:jc w:val="center"/>
              <w:rPr>
                <w:rFonts w:ascii="UD デジタル 教科書体 NP-R" w:eastAsia="UD デジタル 教科書体 NP-R" w:hAnsi="UD デジタル 教科書体 NP-R" w:hint="default"/>
                <w:sz w:val="36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36"/>
              </w:rPr>
              <w:t>電話番号</w:t>
            </w:r>
          </w:p>
        </w:tc>
        <w:tc>
          <w:tcPr>
            <w:tcW w:w="7513" w:type="dxa"/>
            <w:vAlign w:val="center"/>
          </w:tcPr>
          <w:p>
            <w:pPr>
              <w:pStyle w:val="a1"/>
              <w:jc w:val="both"/>
              <w:rPr>
                <w:rFonts w:ascii="UD デジタル 教科書体 NP-R" w:eastAsia="UD デジタル 教科書体 NP-R" w:hAnsi="UD デジタル 教科書体 NP-R" w:hint="default"/>
                <w:sz w:val="36"/>
              </w:rPr>
            </w:pPr>
          </w:p>
        </w:tc>
      </w:tr>
      <w:tr>
        <w:trPr>
          <w:trHeight w:val="3247" w:hRule="atLeast"/>
        </w:trPr>
        <w:tc>
          <w:tcPr>
            <w:tcW w:w="3114" w:type="dxa"/>
            <w:vAlign w:val="center"/>
          </w:tcPr>
          <w:p>
            <w:pPr>
              <w:pStyle w:val="a1"/>
              <w:jc w:val="center"/>
              <w:spacing w:line="480" w:lineRule="exact"/>
              <w:rPr>
                <w:rFonts w:ascii="UD デジタル 教科書体 NP-R" w:eastAsia="UD デジタル 教科書体 NP-R" w:hAnsi="UD デジタル 教科書体 NP-R" w:hint="default"/>
                <w:sz w:val="36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36"/>
              </w:rPr>
              <w:t>今後開催する</w:t>
            </w:r>
          </w:p>
          <w:p>
            <w:pPr>
              <w:pStyle w:val="a1"/>
              <w:jc w:val="center"/>
              <w:spacing w:line="480" w:lineRule="exact"/>
              <w:rPr>
                <w:rFonts w:ascii="UD デジタル 教科書体 NP-R" w:eastAsia="UD デジタル 教科書体 NP-R" w:hAnsi="UD デジタル 教科書体 NP-R" w:hint="default"/>
                <w:sz w:val="36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36"/>
              </w:rPr>
              <w:t>イベント・研修等の情報提供</w:t>
            </w:r>
          </w:p>
        </w:tc>
        <w:tc>
          <w:tcPr>
            <w:tcW w:w="7513" w:type="dxa"/>
            <w:vAlign w:val="center"/>
          </w:tcPr>
          <w:p>
            <w:pPr>
              <w:pStyle w:val="a1"/>
              <w:spacing w:line="400" w:lineRule="exact"/>
              <w:rPr>
                <w:rFonts w:ascii="UD デジタル 教科書体 NP-R" w:eastAsia="UD デジタル 教科書体 NP-R" w:hAnsi="UD デジタル 教科書体 NP-R" w:hint="default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該当するところに</w:t>
            </w:r>
            <w:r>
              <w:rPr>
                <w:rFonts w:ascii="ＭＳ 明朝" w:eastAsia="ＭＳ 明朝" w:hAnsi="ＭＳ 明朝" w:hint="eastAsia"/>
                <w:sz w:val="24"/>
              </w:rPr>
              <w:t>✔</w:t>
            </w: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もしくはご記入ください。</w:t>
            </w:r>
          </w:p>
          <w:p>
            <w:pPr>
              <w:pStyle w:val="a1"/>
              <w:spacing w:line="500" w:lineRule="exact"/>
              <w:rPr>
                <w:rFonts w:ascii="UD デジタル 教科書体 NP-R" w:eastAsia="UD デジタル 教科書体 NP-R" w:hAnsi="UD デジタル 教科書体 NP-R" w:hint="default"/>
                <w:sz w:val="32"/>
              </w:rPr>
            </w:pPr>
            <w:sdt>
              <w:sdtPr>
                <w:rPr>
                  <w:rFonts w:ascii="UD デジタル 教科書体 NP-R" w:eastAsia="UD デジタル 教科書体 NP-R" w:hAnsi="UD デジタル 教科書体 NP-R" w:hint="eastAsia"/>
                  <w:sz w:val="32"/>
                </w:rPr>
                <w:id w:val="-1"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32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Ansi="UD デジタル 教科書体 NP-R" w:hint="eastAsia"/>
                <w:sz w:val="32"/>
              </w:rPr>
              <w:t>ＦＡＸ（番号：   　　　　　　　　　　　　　）</w:t>
            </w:r>
          </w:p>
          <w:p>
            <w:pPr>
              <w:pStyle w:val="a1"/>
              <w:spacing w:line="500" w:lineRule="exact"/>
              <w:rPr>
                <w:rFonts w:ascii="UD デジタル 教科書体 NP-R" w:eastAsia="UD デジタル 教科書体 NP-R" w:hAnsi="UD デジタル 教科書体 NP-R" w:hint="default"/>
                <w:sz w:val="32"/>
              </w:rPr>
            </w:pPr>
            <w:sdt>
              <w:sdtPr>
                <w:rPr>
                  <w:rFonts w:ascii="UD デジタル 教科書体 NP-R" w:eastAsia="UD デジタル 教科書体 NP-R" w:hAnsi="UD デジタル 教科書体 NP-R" w:hint="eastAsia"/>
                  <w:sz w:val="32"/>
                </w:rPr>
                <w:id w:val="-1"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32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Ansi="UD デジタル 教科書体 NP-R" w:hint="eastAsia"/>
                <w:sz w:val="32"/>
              </w:rPr>
              <w:t>メール（ｱﾄﾞﾚｽ：　　　　　　　　　　　　　　）</w:t>
            </w:r>
          </w:p>
          <w:p>
            <w:pPr>
              <w:pStyle w:val="a1"/>
              <w:spacing w:line="500" w:lineRule="exact"/>
              <w:rPr>
                <w:rFonts w:ascii="UD デジタル 教科書体 NP-R" w:eastAsia="UD デジタル 教科書体 NP-R" w:hAnsi="UD デジタル 教科書体 NP-R" w:hint="default"/>
                <w:sz w:val="32"/>
              </w:rPr>
            </w:pPr>
            <w:sdt>
              <w:sdtPr>
                <w:rPr>
                  <w:rFonts w:ascii="UD デジタル 教科書体 NP-R" w:eastAsia="UD デジタル 教科書体 NP-R" w:hAnsi="UD デジタル 教科書体 NP-R" w:hint="eastAsia"/>
                  <w:sz w:val="32"/>
                </w:rPr>
                <w:id w:val="-1"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32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Ansi="UD デジタル 教科書体 NP-R" w:hint="eastAsia"/>
                <w:sz w:val="32"/>
              </w:rPr>
              <w:t>郵　送（住所： 　　　　　　　　　　　　　　）</w:t>
            </w:r>
          </w:p>
          <w:p>
            <w:pPr>
              <w:pStyle w:val="a1"/>
              <w:spacing w:line="500" w:lineRule="exact"/>
              <w:rPr>
                <w:rFonts w:ascii="UD デジタル 教科書体 NP-R" w:eastAsia="UD デジタル 教科書体 NP-R" w:hAnsi="UD デジタル 教科書体 NP-R" w:hint="default"/>
                <w:sz w:val="32"/>
              </w:rPr>
            </w:pPr>
            <w:sdt>
              <w:sdtPr>
                <w:rPr>
                  <w:rFonts w:ascii="UD デジタル 教科書体 NP-R" w:eastAsia="UD デジタル 教科書体 NP-R" w:hAnsi="UD デジタル 教科書体 NP-R" w:hint="eastAsia"/>
                  <w:sz w:val="32"/>
                </w:rPr>
                <w:id w:val="-1"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32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Ansi="UD デジタル 教科書体 NP-R" w:hint="eastAsia"/>
                <w:sz w:val="32"/>
              </w:rPr>
              <w:t>事業所へ郵送</w:t>
            </w:r>
          </w:p>
          <w:p>
            <w:pPr>
              <w:pStyle w:val="a1"/>
              <w:spacing w:line="500" w:lineRule="exact"/>
              <w:rPr>
                <w:rFonts w:ascii="UD デジタル 教科書体 NP-R" w:eastAsia="UD デジタル 教科書体 NP-R" w:hAnsi="UD デジタル 教科書体 NP-R" w:hint="default"/>
                <w:sz w:val="32"/>
              </w:rPr>
            </w:pPr>
            <w:sdt>
              <w:sdtPr>
                <w:rPr>
                  <w:rFonts w:ascii="UD デジタル 教科書体 NP-R" w:eastAsia="UD デジタル 教科書体 NP-R" w:hAnsi="UD デジタル 教科書体 NP-R" w:hint="eastAsia"/>
                  <w:sz w:val="32"/>
                </w:rPr>
                <w:id w:val="-1"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32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Ansi="UD デジタル 教科書体 NP-R" w:hint="eastAsia"/>
                <w:sz w:val="32"/>
              </w:rPr>
              <w:t>希望しない</w:t>
            </w:r>
          </w:p>
        </w:tc>
      </w:tr>
    </w:tbl>
    <w:p>
      <w:pPr>
        <w:pStyle w:val="a1"/>
        <w:spacing w:line="280" w:lineRule="exact"/>
        <w:rPr>
          <w:rFonts w:hint="default"/>
        </w:rPr>
      </w:pPr>
      <w:r>
        <w:rPr>
          <w:rFonts w:hint="eastAsia"/>
        </w:rPr>
        <w:t>　</w:t>
      </w:r>
    </w:p>
    <w:p>
      <w:pPr>
        <w:pStyle w:val="a1"/>
        <w:ind w:left="420" w:hangingChars="200" w:hanging="420"/>
        <w:spacing w:line="400" w:lineRule="exact"/>
        <w:rPr>
          <w:rFonts w:ascii="UD デジタル 教科書体 NP-R" w:eastAsia="UD デジタル 教科書体 NP-R" w:hAnsi="UD デジタル 教科書体 NP-R" w:hint="default"/>
          <w:sz w:val="24"/>
        </w:rPr>
      </w:pPr>
      <w:r>
        <w:rPr>
          <w:rFonts w:hint="eastAsia"/>
        </w:rPr>
        <w:t>　　</w:t>
      </w:r>
      <w:r>
        <w:rPr>
          <w:rFonts w:ascii="UD デジタル 教科書体 NP-R" w:eastAsia="UD デジタル 教科書体 NP-R" w:hAnsi="UD デジタル 教科書体 NP-R" w:hint="eastAsia"/>
          <w:sz w:val="24"/>
        </w:rPr>
        <w:t>※このお申し込み・お問合せの際に知り得た個人情報は、この講座に係る連絡及び市が主催する</w:t>
      </w:r>
    </w:p>
    <w:p>
      <w:pPr>
        <w:pStyle w:val="a1"/>
        <w:ind w:left="420" w:firstLineChars="100" w:firstLine="240"/>
        <w:spacing w:line="400" w:lineRule="exact"/>
        <w:rPr>
          <w:rFonts w:ascii="UD デジタル 教科書体 NP-R" w:eastAsia="UD デジタル 教科書体 NP-R" w:hAnsi="UD デジタル 教科書体 NP-R" w:hint="default"/>
          <w:sz w:val="24"/>
        </w:rPr>
      </w:pPr>
      <w:r>
        <w:rPr>
          <w:rFonts w:ascii="UD デジタル 教科書体 NP-R" w:eastAsia="UD デジタル 教科書体 NP-R" w:hAnsi="UD デジタル 教科書体 NP-R" w:hint="eastAsia"/>
          <w:sz w:val="24"/>
        </w:rPr>
        <w:t>講座等のご案内以外の目的には使用いたしません。</w:t>
      </w:r>
    </w:p>
    <w:sectPr>
      <w:pgSz w:w="11906" w:h="16838"/>
      <w:pgMar w:top="289" w:right="289" w:bottom="295" w:left="289" w:header="851" w:footer="992" w:gutter="0"/>
      <w:cols w:space="720"/>
      <w:docGrid w:linePitch="36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UD デジタル 教科書体 NP-R">
    <w:panose1 w:val="02020400000000000000"/>
    <w:family w:val="roman"/>
    <w:charset w:val="80"/>
    <w:notTrueType w:val="false"/>
    <w:sig w:usb0="800002A3" w:usb1="2AC7ECFA" w:usb2="00000010" w:usb3="00000001" w:csb0="00020000" w:csb1="00000001"/>
  </w:font>
  <w:font w:name="UD デジタル 教科書体 NP-B">
    <w:panose1 w:val="000008000000FFFFFFFF"/>
    <w:family w:val="roman"/>
    <w:charset w:val="80"/>
    <w:notTrueType w:val="false"/>
    <w:pitch w:val="variable"/>
    <w:sig w:usb0="00000000" w:usb1="00000000" w:usb2="00000000" w:usb3="00000000" w:csb0="01008200" w:csb1="00000000"/>
  </w:font>
  <w:font w:name="ＭＳ ゴシック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ＭＳ 明朝">
    <w:panose1 w:val="02020609040205080304"/>
    <w:family w:val="roman"/>
    <w:charset w:val="80"/>
    <w:notTrueType w:val="false"/>
    <w:sig w:usb0="E00002FF" w:usb1="6AC7FDFB" w:usb2="08000012" w:usb3="00000001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0"/>
  <w:removePersonalInformation/>
  <w:displayBackgroundShape/>
  <w:bordersDontSurroundHeader/>
  <w:bordersDontSurroundFooter/>
  <w:hideGrammaticalErrors/>
  <w:proofState w:spelling="clean" w:grammar="clean"/>
  <w:defaultTabStop w:val="840"/>
  <w:drawingGridHorizontalSpacing w:val="105"/>
  <w:drawingGridVerticalSpacing w:val="100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/>
        <w:sz w:val="21"/>
        <w:kern w:val="2"/>
      </w:rPr>
    </w:rPrDefault>
    <w:pPrDefault>
      <w:pPr/>
    </w:pPrDefault>
  </w:docDefaults>
  <w:style w:type="paragraph" w:default="1" w:styleId="a1">
    <w:name w:val="Normal"/>
    <w:next w:val="a1"/>
    <w:link w:val="Normal"/>
    <w:qFormat/>
    <w:pPr>
      <w:widowControl w:val="off"/>
      <w:jc w:val="both"/>
    </w:pPr>
    <w:rPr/>
  </w:style>
  <w:style w:type="character" w:default="1" w:styleId="a2">
    <w:name w:val="Default Paragraph Font"/>
    <w:next w:val="a1"/>
    <w:link w:val="Normal"/>
    <w:semiHidden/>
    <w:rPr/>
  </w:style>
  <w:style w:type="table" w:default="1" w:styleId="a3">
    <w:name w:val="Normal Table"/>
    <w:next w:val="a1"/>
    <w:link w:val="Normal"/>
    <w:semiHidden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default="1" w:styleId="a4">
    <w:name w:val="No List"/>
    <w:semiHidden/>
    <w:unhideWhenUsed/>
  </w:style>
  <w:style w:type="paragraph" w:styleId="a1">
    <w:name w:val="Normal"/>
    <w:next w:val="a1"/>
    <w:link w:val="Normal"/>
    <w:qFormat/>
    <w:pPr>
      <w:widowControl w:val="off"/>
      <w:jc w:val="both"/>
    </w:pPr>
    <w:rPr/>
  </w:style>
  <w:style w:type="table" w:styleId="afffff">
    <w:name w:val="Table Grid"/>
    <w:basedOn w:val="a3"/>
    <w:next w:val="a1"/>
    <w:link w:val="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StyleColBandSize w:val="1"/>
      <w:tblStyleRowBandSize w:val="1"/>
    </w:tblPr>
    <w:trPr/>
    <w:tc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twnt039</cp:lastModifiedBy>
  <cp:revision>1</cp:revision>
  <dcterms:created xsi:type="dcterms:W3CDTF">2022-01-13T05:06:00Z</dcterms:created>
  <dcterms:modified xsi:type="dcterms:W3CDTF">2023-10-23T00:25:51Z</dcterms:modified>
  <cp:lastPrinted>2022-10-13T08:22:00Z</cp:lastPrinted>
  <cp:version>0900.0100.01</cp:version>
</cp:coreProperties>
</file>